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169C3B" w14:textId="77777777" w:rsidR="00BF27B9" w:rsidRPr="00E36540" w:rsidRDefault="00BF27B9" w:rsidP="00E11CBB">
      <w:pPr>
        <w:widowControl w:val="0"/>
        <w:autoSpaceDE w:val="0"/>
        <w:autoSpaceDN w:val="0"/>
        <w:adjustRightInd w:val="0"/>
        <w:spacing w:after="240"/>
        <w:rPr>
          <w:rFonts w:ascii="Garamond" w:hAnsi="Garamond"/>
          <w:b/>
        </w:rPr>
      </w:pPr>
      <w:r w:rsidRPr="00E36540">
        <w:rPr>
          <w:rFonts w:ascii="Garamond" w:hAnsi="Garamond"/>
          <w:b/>
        </w:rPr>
        <w:t>Reflections on an Inclusive Business Summit: A story of an Alumni</w:t>
      </w:r>
      <w:r w:rsidR="009D03D7">
        <w:rPr>
          <w:rFonts w:ascii="Garamond" w:hAnsi="Garamond"/>
          <w:b/>
        </w:rPr>
        <w:t xml:space="preserve"> Organizati</w:t>
      </w:r>
      <w:r w:rsidR="004B0CA6">
        <w:rPr>
          <w:rFonts w:ascii="Garamond" w:hAnsi="Garamond"/>
          <w:b/>
        </w:rPr>
        <w:t>on transforming Into a Catalyst for Change in Business</w:t>
      </w:r>
    </w:p>
    <w:p w14:paraId="61746058" w14:textId="77777777" w:rsidR="00BF27B9" w:rsidRPr="00E36540" w:rsidRDefault="00BF27B9" w:rsidP="00E11CBB">
      <w:pPr>
        <w:widowControl w:val="0"/>
        <w:autoSpaceDE w:val="0"/>
        <w:autoSpaceDN w:val="0"/>
        <w:adjustRightInd w:val="0"/>
        <w:spacing w:after="240"/>
        <w:rPr>
          <w:rFonts w:ascii="Garamond" w:hAnsi="Garamond"/>
        </w:rPr>
      </w:pPr>
      <w:r w:rsidRPr="00E36540">
        <w:rPr>
          <w:rFonts w:ascii="Garamond" w:hAnsi="Garamond"/>
        </w:rPr>
        <w:t>The idea of gathering stakeholders in a conference on “Inclusive Business</w:t>
      </w:r>
      <w:r w:rsidR="00E11CBB">
        <w:rPr>
          <w:rFonts w:ascii="Garamond" w:hAnsi="Garamond"/>
        </w:rPr>
        <w:t xml:space="preserve">” was conceived by the </w:t>
      </w:r>
      <w:proofErr w:type="spellStart"/>
      <w:r w:rsidR="00E11CBB">
        <w:rPr>
          <w:rFonts w:ascii="Garamond" w:hAnsi="Garamond"/>
        </w:rPr>
        <w:t>Bo</w:t>
      </w:r>
      <w:r w:rsidR="00E11CBB">
        <w:rPr>
          <w:rFonts w:ascii="Times New Roman" w:hAnsi="Times New Roman" w:cs="Times New Roman"/>
        </w:rPr>
        <w:t>ğaziçi</w:t>
      </w:r>
      <w:proofErr w:type="spellEnd"/>
      <w:r w:rsidR="00E11CBB">
        <w:rPr>
          <w:rFonts w:ascii="Times New Roman" w:hAnsi="Times New Roman" w:cs="Times New Roman"/>
        </w:rPr>
        <w:t xml:space="preserve"> </w:t>
      </w:r>
      <w:r w:rsidRPr="00E36540">
        <w:rPr>
          <w:rFonts w:ascii="Garamond" w:hAnsi="Garamond"/>
        </w:rPr>
        <w:t>University Business P</w:t>
      </w:r>
      <w:r w:rsidR="00E36540">
        <w:rPr>
          <w:rFonts w:ascii="Garamond" w:hAnsi="Garamond"/>
        </w:rPr>
        <w:t>eople Alumni Association (BRM</w:t>
      </w:r>
      <w:r w:rsidRPr="00E36540">
        <w:rPr>
          <w:rFonts w:ascii="Garamond" w:hAnsi="Garamond"/>
        </w:rPr>
        <w:t>) a</w:t>
      </w:r>
      <w:r w:rsidR="009D03D7">
        <w:rPr>
          <w:rFonts w:ascii="Garamond" w:hAnsi="Garamond"/>
        </w:rPr>
        <w:t xml:space="preserve">s the organization </w:t>
      </w:r>
      <w:r w:rsidRPr="00E36540">
        <w:rPr>
          <w:rFonts w:ascii="Garamond" w:hAnsi="Garamond"/>
        </w:rPr>
        <w:t>revisited and revised its mission to include the goal of contributing to and supporting the social enterprise ecosystem in Turkey. During its state of affairs exploration and consultation phases,</w:t>
      </w:r>
      <w:r w:rsidR="009D03D7">
        <w:rPr>
          <w:rFonts w:ascii="Garamond" w:hAnsi="Garamond"/>
        </w:rPr>
        <w:t xml:space="preserve"> BRM</w:t>
      </w:r>
      <w:r w:rsidRPr="00E36540">
        <w:rPr>
          <w:rFonts w:ascii="Garamond" w:hAnsi="Garamond"/>
        </w:rPr>
        <w:t xml:space="preserve"> has recognized that the concepts like Inclusive Business, Shared Value, Social Impact, and Social Entrepreneurship are increasingly attracting more attention as the economic divide in the society grows and the responsibility of corporate world on this trend comes under ever increasing scrutiny. Although individual</w:t>
      </w:r>
      <w:r>
        <w:rPr>
          <w:rFonts w:ascii="Cambria" w:hAnsi="Cambria" w:cs="Cambria"/>
          <w:color w:val="01154D"/>
          <w:sz w:val="30"/>
          <w:szCs w:val="30"/>
        </w:rPr>
        <w:t xml:space="preserve"> </w:t>
      </w:r>
      <w:r w:rsidRPr="00E36540">
        <w:rPr>
          <w:rFonts w:ascii="Garamond" w:hAnsi="Garamond"/>
        </w:rPr>
        <w:t xml:space="preserve">social entrepreneurs aim to address specific social problems through </w:t>
      </w:r>
      <w:r w:rsidR="004028E5" w:rsidRPr="00E36540">
        <w:rPr>
          <w:rFonts w:ascii="Garamond" w:hAnsi="Garamond"/>
        </w:rPr>
        <w:t>small-scale</w:t>
      </w:r>
      <w:r w:rsidR="004028E5">
        <w:rPr>
          <w:rFonts w:ascii="Garamond" w:hAnsi="Garamond"/>
        </w:rPr>
        <w:t xml:space="preserve"> enterprises, it has been </w:t>
      </w:r>
      <w:r w:rsidRPr="00E36540">
        <w:rPr>
          <w:rFonts w:ascii="Garamond" w:hAnsi="Garamond"/>
        </w:rPr>
        <w:t>obvious that a wholesale business approach to address soc</w:t>
      </w:r>
      <w:r w:rsidR="004028E5">
        <w:rPr>
          <w:rFonts w:ascii="Garamond" w:hAnsi="Garamond"/>
        </w:rPr>
        <w:t xml:space="preserve">ial and environmental issues was </w:t>
      </w:r>
      <w:r w:rsidRPr="00E36540">
        <w:rPr>
          <w:rFonts w:ascii="Garamond" w:hAnsi="Garamond"/>
        </w:rPr>
        <w:t>nee</w:t>
      </w:r>
      <w:r w:rsidR="004028E5">
        <w:rPr>
          <w:rFonts w:ascii="Garamond" w:hAnsi="Garamond"/>
        </w:rPr>
        <w:t>ded. As Michae</w:t>
      </w:r>
      <w:r w:rsidRPr="00E36540">
        <w:rPr>
          <w:rFonts w:ascii="Garamond" w:hAnsi="Garamond"/>
        </w:rPr>
        <w:t xml:space="preserve">l E. </w:t>
      </w:r>
      <w:r w:rsidR="004028E5">
        <w:rPr>
          <w:rFonts w:ascii="Garamond" w:hAnsi="Garamond"/>
        </w:rPr>
        <w:t>Porter expressed: “S</w:t>
      </w:r>
      <w:r w:rsidRPr="00E36540">
        <w:rPr>
          <w:rFonts w:ascii="Garamond" w:hAnsi="Garamond"/>
        </w:rPr>
        <w:t xml:space="preserve">hared value is not social responsibility, philanthropy, or even sustainability, but a new way to achieve economic success. It is not on the margin of what companies do but at the center. We believe that it can give rise to the next major transformation of business thinking.” </w:t>
      </w:r>
    </w:p>
    <w:p w14:paraId="48A0F2CD" w14:textId="77777777" w:rsidR="00BF27B9" w:rsidRDefault="00BF27B9" w:rsidP="00E11CBB">
      <w:pPr>
        <w:widowControl w:val="0"/>
        <w:autoSpaceDE w:val="0"/>
        <w:autoSpaceDN w:val="0"/>
        <w:adjustRightInd w:val="0"/>
        <w:spacing w:after="240"/>
        <w:rPr>
          <w:rFonts w:ascii="Garamond" w:hAnsi="Garamond"/>
        </w:rPr>
      </w:pPr>
      <w:r w:rsidRPr="00E36540">
        <w:rPr>
          <w:rFonts w:ascii="Garamond" w:hAnsi="Garamond"/>
        </w:rPr>
        <w:t>Therefore, having strong ties both with the leaders and managers of companies operating in a diverse set of industries and a young generation of</w:t>
      </w:r>
      <w:r w:rsidR="004028E5">
        <w:rPr>
          <w:rFonts w:ascii="Garamond" w:hAnsi="Garamond"/>
        </w:rPr>
        <w:t xml:space="preserve"> entrepreneurs, BRM took</w:t>
      </w:r>
      <w:r w:rsidRPr="00E36540">
        <w:rPr>
          <w:rFonts w:ascii="Garamond" w:hAnsi="Garamond"/>
        </w:rPr>
        <w:t xml:space="preserve"> the initiative </w:t>
      </w:r>
      <w:r w:rsidR="004028E5">
        <w:rPr>
          <w:rFonts w:ascii="Garamond" w:hAnsi="Garamond"/>
        </w:rPr>
        <w:t>of organizing this one-day summit which brought</w:t>
      </w:r>
      <w:r w:rsidRPr="00E36540">
        <w:rPr>
          <w:rFonts w:ascii="Garamond" w:hAnsi="Garamond"/>
        </w:rPr>
        <w:t xml:space="preserve"> academia, businesses, entrepreneurs, NGO’s, consultants, and all other interested parties </w:t>
      </w:r>
      <w:r w:rsidR="004028E5">
        <w:rPr>
          <w:rFonts w:ascii="Garamond" w:hAnsi="Garamond"/>
        </w:rPr>
        <w:t xml:space="preserve">together </w:t>
      </w:r>
      <w:r w:rsidRPr="00E36540">
        <w:rPr>
          <w:rFonts w:ascii="Garamond" w:hAnsi="Garamond"/>
        </w:rPr>
        <w:t xml:space="preserve">to discuss ideas, share experiences, network resources, establish connections, and take collective action on generating, implementing, and sustaining shared value and social impact across the board. </w:t>
      </w:r>
    </w:p>
    <w:p w14:paraId="618F6C5A" w14:textId="77777777" w:rsidR="006A638E" w:rsidRPr="006A638E" w:rsidRDefault="006A638E" w:rsidP="00E11CBB">
      <w:pPr>
        <w:widowControl w:val="0"/>
        <w:autoSpaceDE w:val="0"/>
        <w:autoSpaceDN w:val="0"/>
        <w:adjustRightInd w:val="0"/>
        <w:spacing w:after="240"/>
        <w:rPr>
          <w:rFonts w:ascii="Garamond" w:hAnsi="Garamond"/>
        </w:rPr>
      </w:pPr>
      <w:r>
        <w:rPr>
          <w:rFonts w:ascii="Garamond" w:hAnsi="Garamond"/>
        </w:rPr>
        <w:t>The summit hosted several stakeholders and contributors around the following top</w:t>
      </w:r>
      <w:r w:rsidRPr="006A638E">
        <w:rPr>
          <w:rFonts w:ascii="Garamond" w:hAnsi="Garamond"/>
        </w:rPr>
        <w:t>ics</w:t>
      </w:r>
      <w:r w:rsidR="00610000">
        <w:rPr>
          <w:rFonts w:ascii="Garamond" w:hAnsi="Garamond"/>
        </w:rPr>
        <w:t xml:space="preserve"> and questions</w:t>
      </w:r>
      <w:r w:rsidRPr="006A638E">
        <w:rPr>
          <w:rFonts w:ascii="Garamond" w:hAnsi="Garamond"/>
        </w:rPr>
        <w:t>:</w:t>
      </w:r>
    </w:p>
    <w:p w14:paraId="563C9648" w14:textId="77777777" w:rsidR="006A638E" w:rsidRDefault="006A638E" w:rsidP="00E11CBB">
      <w:pPr>
        <w:pStyle w:val="ListParagraph"/>
        <w:widowControl w:val="0"/>
        <w:numPr>
          <w:ilvl w:val="0"/>
          <w:numId w:val="2"/>
        </w:numPr>
        <w:autoSpaceDE w:val="0"/>
        <w:autoSpaceDN w:val="0"/>
        <w:adjustRightInd w:val="0"/>
        <w:spacing w:after="240"/>
        <w:rPr>
          <w:rFonts w:ascii="Garamond" w:hAnsi="Garamond"/>
        </w:rPr>
      </w:pPr>
      <w:r w:rsidRPr="006A638E">
        <w:rPr>
          <w:rFonts w:ascii="Garamond" w:hAnsi="Garamond"/>
        </w:rPr>
        <w:t>Inclusive Business: Corporate Growth Through Shared Value and Social Impact</w:t>
      </w:r>
      <w:r w:rsidR="00610000">
        <w:rPr>
          <w:rFonts w:ascii="Garamond" w:hAnsi="Garamond"/>
        </w:rPr>
        <w:t xml:space="preserve">: </w:t>
      </w:r>
    </w:p>
    <w:p w14:paraId="6D5E1CF9" w14:textId="77777777" w:rsidR="00FA64D5" w:rsidRDefault="00FA64D5" w:rsidP="00E11CBB">
      <w:pPr>
        <w:pStyle w:val="ListParagraph"/>
        <w:widowControl w:val="0"/>
        <w:numPr>
          <w:ilvl w:val="1"/>
          <w:numId w:val="2"/>
        </w:numPr>
        <w:autoSpaceDE w:val="0"/>
        <w:autoSpaceDN w:val="0"/>
        <w:adjustRightInd w:val="0"/>
        <w:spacing w:after="240"/>
        <w:rPr>
          <w:rFonts w:ascii="Garamond" w:hAnsi="Garamond"/>
        </w:rPr>
      </w:pPr>
      <w:r w:rsidRPr="00FA64D5">
        <w:rPr>
          <w:rFonts w:ascii="Garamond" w:hAnsi="Garamond"/>
        </w:rPr>
        <w:t>How has the role of corporations evolv</w:t>
      </w:r>
      <w:r>
        <w:rPr>
          <w:rFonts w:ascii="Garamond" w:hAnsi="Garamond"/>
        </w:rPr>
        <w:t>ed to embrace “inclusivity”?</w:t>
      </w:r>
    </w:p>
    <w:p w14:paraId="4E8A6DF9" w14:textId="77777777" w:rsidR="00FA64D5" w:rsidRPr="00FA64D5" w:rsidRDefault="00FA64D5" w:rsidP="00E11CBB">
      <w:pPr>
        <w:pStyle w:val="ListParagraph"/>
        <w:widowControl w:val="0"/>
        <w:numPr>
          <w:ilvl w:val="1"/>
          <w:numId w:val="2"/>
        </w:numPr>
        <w:autoSpaceDE w:val="0"/>
        <w:autoSpaceDN w:val="0"/>
        <w:adjustRightInd w:val="0"/>
        <w:spacing w:after="240"/>
        <w:rPr>
          <w:rFonts w:ascii="Garamond" w:hAnsi="Garamond"/>
        </w:rPr>
      </w:pPr>
      <w:r w:rsidRPr="00FA64D5">
        <w:rPr>
          <w:rFonts w:ascii="Garamond" w:hAnsi="Garamond"/>
        </w:rPr>
        <w:t>What are the implications in terms of business and society relationships?</w:t>
      </w:r>
    </w:p>
    <w:p w14:paraId="2FA9CA7E" w14:textId="77777777" w:rsidR="00FA64D5" w:rsidRDefault="00FA64D5" w:rsidP="00E11CBB">
      <w:pPr>
        <w:pStyle w:val="ListParagraph"/>
        <w:widowControl w:val="0"/>
        <w:autoSpaceDE w:val="0"/>
        <w:autoSpaceDN w:val="0"/>
        <w:adjustRightInd w:val="0"/>
        <w:spacing w:after="240"/>
        <w:ind w:left="1440"/>
        <w:rPr>
          <w:rFonts w:ascii="Garamond" w:hAnsi="Garamond"/>
        </w:rPr>
      </w:pPr>
    </w:p>
    <w:p w14:paraId="1FC9FFDE" w14:textId="77777777" w:rsidR="00FA64D5" w:rsidRDefault="006A638E" w:rsidP="00E11CBB">
      <w:pPr>
        <w:pStyle w:val="ListParagraph"/>
        <w:widowControl w:val="0"/>
        <w:numPr>
          <w:ilvl w:val="0"/>
          <w:numId w:val="2"/>
        </w:numPr>
        <w:autoSpaceDE w:val="0"/>
        <w:autoSpaceDN w:val="0"/>
        <w:adjustRightInd w:val="0"/>
        <w:spacing w:after="240"/>
        <w:rPr>
          <w:rFonts w:ascii="Garamond" w:hAnsi="Garamond"/>
        </w:rPr>
      </w:pPr>
      <w:r w:rsidRPr="00E36540">
        <w:rPr>
          <w:rFonts w:ascii="Garamond" w:hAnsi="Garamond"/>
        </w:rPr>
        <w:t>Lessons to be Learned: Successful Inclusive Businesses</w:t>
      </w:r>
    </w:p>
    <w:p w14:paraId="2369B50D" w14:textId="77777777" w:rsidR="003B731C" w:rsidRPr="00FA64D5" w:rsidRDefault="003B731C" w:rsidP="00E11CBB">
      <w:pPr>
        <w:pStyle w:val="ListParagraph"/>
        <w:widowControl w:val="0"/>
        <w:autoSpaceDE w:val="0"/>
        <w:autoSpaceDN w:val="0"/>
        <w:adjustRightInd w:val="0"/>
        <w:spacing w:after="240"/>
        <w:rPr>
          <w:rFonts w:ascii="Garamond" w:hAnsi="Garamond"/>
        </w:rPr>
      </w:pPr>
    </w:p>
    <w:p w14:paraId="29537F8D" w14:textId="77777777" w:rsidR="003B731C" w:rsidRDefault="006A638E" w:rsidP="00E11CBB">
      <w:pPr>
        <w:pStyle w:val="ListParagraph"/>
        <w:widowControl w:val="0"/>
        <w:numPr>
          <w:ilvl w:val="0"/>
          <w:numId w:val="2"/>
        </w:numPr>
        <w:autoSpaceDE w:val="0"/>
        <w:autoSpaceDN w:val="0"/>
        <w:adjustRightInd w:val="0"/>
        <w:spacing w:after="240"/>
        <w:rPr>
          <w:rFonts w:ascii="Garamond" w:hAnsi="Garamond"/>
        </w:rPr>
      </w:pPr>
      <w:r w:rsidRPr="00E36540">
        <w:rPr>
          <w:rFonts w:ascii="Garamond" w:hAnsi="Garamond"/>
        </w:rPr>
        <w:t>The Road Ahead: From C</w:t>
      </w:r>
      <w:r w:rsidR="00DB10BD">
        <w:rPr>
          <w:rFonts w:ascii="Garamond" w:hAnsi="Garamond"/>
        </w:rPr>
        <w:t xml:space="preserve">orporate </w:t>
      </w:r>
      <w:r w:rsidRPr="00E36540">
        <w:rPr>
          <w:rFonts w:ascii="Garamond" w:hAnsi="Garamond"/>
        </w:rPr>
        <w:t>S</w:t>
      </w:r>
      <w:r w:rsidR="00DB10BD">
        <w:rPr>
          <w:rFonts w:ascii="Garamond" w:hAnsi="Garamond"/>
        </w:rPr>
        <w:t xml:space="preserve">ocial </w:t>
      </w:r>
      <w:r w:rsidRPr="00E36540">
        <w:rPr>
          <w:rFonts w:ascii="Garamond" w:hAnsi="Garamond"/>
        </w:rPr>
        <w:t>R</w:t>
      </w:r>
      <w:r w:rsidR="00DB10BD">
        <w:rPr>
          <w:rFonts w:ascii="Garamond" w:hAnsi="Garamond"/>
        </w:rPr>
        <w:t>esponsibility</w:t>
      </w:r>
      <w:r w:rsidRPr="00E36540">
        <w:rPr>
          <w:rFonts w:ascii="Garamond" w:hAnsi="Garamond"/>
        </w:rPr>
        <w:t xml:space="preserve"> to Inclusive Business</w:t>
      </w:r>
      <w:r w:rsidR="00FA64D5">
        <w:rPr>
          <w:rFonts w:ascii="Garamond" w:hAnsi="Garamond"/>
        </w:rPr>
        <w:t xml:space="preserve"> </w:t>
      </w:r>
    </w:p>
    <w:p w14:paraId="0351172C" w14:textId="77777777" w:rsidR="003B731C" w:rsidRDefault="00FA64D5" w:rsidP="00E11CBB">
      <w:pPr>
        <w:pStyle w:val="ListParagraph"/>
        <w:widowControl w:val="0"/>
        <w:numPr>
          <w:ilvl w:val="1"/>
          <w:numId w:val="2"/>
        </w:numPr>
        <w:autoSpaceDE w:val="0"/>
        <w:autoSpaceDN w:val="0"/>
        <w:adjustRightInd w:val="0"/>
        <w:spacing w:after="240"/>
        <w:rPr>
          <w:rFonts w:ascii="Garamond" w:hAnsi="Garamond"/>
        </w:rPr>
      </w:pPr>
      <w:r w:rsidRPr="00E36540">
        <w:rPr>
          <w:rFonts w:ascii="Garamond" w:hAnsi="Garamond"/>
        </w:rPr>
        <w:t>Does  'inclusive business' converge with CSR fr</w:t>
      </w:r>
      <w:r w:rsidR="003B731C">
        <w:rPr>
          <w:rFonts w:ascii="Garamond" w:hAnsi="Garamond"/>
        </w:rPr>
        <w:t>ameworks or diverge from it?</w:t>
      </w:r>
    </w:p>
    <w:p w14:paraId="58F2A962" w14:textId="77777777" w:rsidR="00E11CBB" w:rsidRDefault="00FA64D5" w:rsidP="00E11CBB">
      <w:pPr>
        <w:pStyle w:val="ListParagraph"/>
        <w:widowControl w:val="0"/>
        <w:numPr>
          <w:ilvl w:val="1"/>
          <w:numId w:val="2"/>
        </w:numPr>
        <w:autoSpaceDE w:val="0"/>
        <w:autoSpaceDN w:val="0"/>
        <w:adjustRightInd w:val="0"/>
        <w:spacing w:after="240"/>
        <w:rPr>
          <w:rFonts w:ascii="Garamond" w:hAnsi="Garamond"/>
        </w:rPr>
      </w:pPr>
      <w:r w:rsidRPr="00E36540">
        <w:rPr>
          <w:rFonts w:ascii="Garamond" w:hAnsi="Garamond"/>
        </w:rPr>
        <w:t>What are the benefits and</w:t>
      </w:r>
      <w:r w:rsidR="003B731C">
        <w:rPr>
          <w:rFonts w:ascii="Garamond" w:hAnsi="Garamond"/>
        </w:rPr>
        <w:t xml:space="preserve"> shortfalls of CSR programs?</w:t>
      </w:r>
    </w:p>
    <w:p w14:paraId="7058E97F" w14:textId="77777777" w:rsidR="006A638E" w:rsidRPr="00E11CBB" w:rsidRDefault="003B731C" w:rsidP="00E11CBB">
      <w:pPr>
        <w:pStyle w:val="ListParagraph"/>
        <w:widowControl w:val="0"/>
        <w:numPr>
          <w:ilvl w:val="1"/>
          <w:numId w:val="2"/>
        </w:numPr>
        <w:autoSpaceDE w:val="0"/>
        <w:autoSpaceDN w:val="0"/>
        <w:adjustRightInd w:val="0"/>
        <w:spacing w:after="240"/>
        <w:rPr>
          <w:rFonts w:ascii="Garamond" w:hAnsi="Garamond"/>
        </w:rPr>
      </w:pPr>
      <w:r w:rsidRPr="00E11CBB">
        <w:rPr>
          <w:rFonts w:ascii="Garamond" w:hAnsi="Garamond"/>
        </w:rPr>
        <w:t xml:space="preserve">How could </w:t>
      </w:r>
      <w:r w:rsidR="00FA64D5" w:rsidRPr="00E11CBB">
        <w:rPr>
          <w:rFonts w:ascii="Garamond" w:hAnsi="Garamond"/>
        </w:rPr>
        <w:t>these two approaches merg</w:t>
      </w:r>
      <w:r w:rsidR="00E11CBB">
        <w:rPr>
          <w:rFonts w:ascii="Garamond" w:hAnsi="Garamond"/>
        </w:rPr>
        <w:t xml:space="preserve">e to create a more powerful and effective </w:t>
      </w:r>
      <w:r w:rsidR="00FA64D5" w:rsidRPr="00E11CBB">
        <w:rPr>
          <w:rFonts w:ascii="Garamond" w:hAnsi="Garamond"/>
        </w:rPr>
        <w:t>structure for value creation and social impact?</w:t>
      </w:r>
      <w:r w:rsidR="00FA64D5" w:rsidRPr="00E11CBB">
        <w:rPr>
          <w:rFonts w:ascii="Garamond" w:hAnsi="Garamond"/>
        </w:rPr>
        <w:br/>
      </w:r>
    </w:p>
    <w:p w14:paraId="1E029643" w14:textId="77777777" w:rsidR="003B731C" w:rsidRDefault="003B731C" w:rsidP="00E11CBB">
      <w:pPr>
        <w:pStyle w:val="ListParagraph"/>
        <w:widowControl w:val="0"/>
        <w:numPr>
          <w:ilvl w:val="0"/>
          <w:numId w:val="2"/>
        </w:numPr>
        <w:autoSpaceDE w:val="0"/>
        <w:autoSpaceDN w:val="0"/>
        <w:adjustRightInd w:val="0"/>
        <w:spacing w:after="240"/>
        <w:rPr>
          <w:rFonts w:ascii="Garamond" w:hAnsi="Garamond"/>
        </w:rPr>
      </w:pPr>
      <w:r>
        <w:rPr>
          <w:rFonts w:ascii="Garamond" w:hAnsi="Garamond"/>
        </w:rPr>
        <w:t xml:space="preserve">Creating, </w:t>
      </w:r>
      <w:r w:rsidR="006A638E" w:rsidRPr="00E36540">
        <w:rPr>
          <w:rFonts w:ascii="Garamond" w:hAnsi="Garamond"/>
        </w:rPr>
        <w:t>Measuring and Sustaining Social Impact </w:t>
      </w:r>
    </w:p>
    <w:p w14:paraId="644B5C2F" w14:textId="77777777" w:rsidR="003B731C" w:rsidRDefault="003B731C" w:rsidP="00E11CBB">
      <w:pPr>
        <w:pStyle w:val="ListParagraph"/>
        <w:widowControl w:val="0"/>
        <w:numPr>
          <w:ilvl w:val="1"/>
          <w:numId w:val="2"/>
        </w:numPr>
        <w:autoSpaceDE w:val="0"/>
        <w:autoSpaceDN w:val="0"/>
        <w:adjustRightInd w:val="0"/>
        <w:spacing w:after="240"/>
        <w:rPr>
          <w:rFonts w:ascii="Garamond" w:hAnsi="Garamond"/>
        </w:rPr>
      </w:pPr>
      <w:r w:rsidRPr="00E36540">
        <w:rPr>
          <w:rFonts w:ascii="Garamond" w:hAnsi="Garamond"/>
        </w:rPr>
        <w:t>What are the challenges associated with</w:t>
      </w:r>
      <w:r>
        <w:rPr>
          <w:rFonts w:ascii="Garamond" w:hAnsi="Garamond"/>
        </w:rPr>
        <w:t xml:space="preserve"> measuring social impact?</w:t>
      </w:r>
    </w:p>
    <w:p w14:paraId="3A1C5ABB" w14:textId="77777777" w:rsidR="003B731C" w:rsidRDefault="003B731C" w:rsidP="00E11CBB">
      <w:pPr>
        <w:pStyle w:val="ListParagraph"/>
        <w:widowControl w:val="0"/>
        <w:numPr>
          <w:ilvl w:val="1"/>
          <w:numId w:val="2"/>
        </w:numPr>
        <w:autoSpaceDE w:val="0"/>
        <w:autoSpaceDN w:val="0"/>
        <w:adjustRightInd w:val="0"/>
        <w:spacing w:after="240"/>
        <w:rPr>
          <w:rFonts w:ascii="Garamond" w:hAnsi="Garamond"/>
        </w:rPr>
      </w:pPr>
      <w:r w:rsidRPr="00E36540">
        <w:rPr>
          <w:rFonts w:ascii="Garamond" w:hAnsi="Garamond"/>
        </w:rPr>
        <w:t>Can social impact underpin sustainab</w:t>
      </w:r>
      <w:r>
        <w:rPr>
          <w:rFonts w:ascii="Garamond" w:hAnsi="Garamond"/>
        </w:rPr>
        <w:t>ility of inclusive business?</w:t>
      </w:r>
    </w:p>
    <w:p w14:paraId="6CD181BC" w14:textId="77777777" w:rsidR="003B731C" w:rsidRDefault="003B731C" w:rsidP="00E11CBB">
      <w:pPr>
        <w:pStyle w:val="ListParagraph"/>
        <w:widowControl w:val="0"/>
        <w:numPr>
          <w:ilvl w:val="1"/>
          <w:numId w:val="2"/>
        </w:numPr>
        <w:autoSpaceDE w:val="0"/>
        <w:autoSpaceDN w:val="0"/>
        <w:adjustRightInd w:val="0"/>
        <w:spacing w:after="240"/>
        <w:rPr>
          <w:rFonts w:ascii="Garamond" w:hAnsi="Garamond"/>
        </w:rPr>
      </w:pPr>
      <w:r w:rsidRPr="00E36540">
        <w:rPr>
          <w:rFonts w:ascii="Garamond" w:hAnsi="Garamond"/>
        </w:rPr>
        <w:t xml:space="preserve">What are the challenges in sustaining social impact? </w:t>
      </w:r>
    </w:p>
    <w:p w14:paraId="3C6B0647" w14:textId="77777777" w:rsidR="006A638E" w:rsidRDefault="003B731C" w:rsidP="00E11CBB">
      <w:pPr>
        <w:pStyle w:val="ListParagraph"/>
        <w:widowControl w:val="0"/>
        <w:numPr>
          <w:ilvl w:val="1"/>
          <w:numId w:val="2"/>
        </w:numPr>
        <w:autoSpaceDE w:val="0"/>
        <w:autoSpaceDN w:val="0"/>
        <w:adjustRightInd w:val="0"/>
        <w:spacing w:after="240"/>
        <w:rPr>
          <w:rFonts w:ascii="Garamond" w:hAnsi="Garamond"/>
        </w:rPr>
      </w:pPr>
      <w:r>
        <w:rPr>
          <w:rFonts w:ascii="Garamond" w:hAnsi="Garamond"/>
        </w:rPr>
        <w:t>How can the challenges be addressed?</w:t>
      </w:r>
    </w:p>
    <w:p w14:paraId="70DCAABB" w14:textId="77777777" w:rsidR="003B731C" w:rsidRPr="003B731C" w:rsidRDefault="003B731C" w:rsidP="00E11CBB">
      <w:pPr>
        <w:pStyle w:val="ListParagraph"/>
        <w:widowControl w:val="0"/>
        <w:autoSpaceDE w:val="0"/>
        <w:autoSpaceDN w:val="0"/>
        <w:adjustRightInd w:val="0"/>
        <w:spacing w:after="240"/>
        <w:ind w:left="1440"/>
        <w:rPr>
          <w:rFonts w:ascii="Garamond" w:hAnsi="Garamond"/>
        </w:rPr>
      </w:pPr>
    </w:p>
    <w:p w14:paraId="5C8EB913" w14:textId="77777777" w:rsidR="00AB22DA" w:rsidRDefault="00AB22DA" w:rsidP="00E11CBB">
      <w:pPr>
        <w:pStyle w:val="ListParagraph"/>
        <w:widowControl w:val="0"/>
        <w:numPr>
          <w:ilvl w:val="0"/>
          <w:numId w:val="2"/>
        </w:numPr>
        <w:autoSpaceDE w:val="0"/>
        <w:autoSpaceDN w:val="0"/>
        <w:adjustRightInd w:val="0"/>
        <w:spacing w:after="240"/>
        <w:rPr>
          <w:rFonts w:ascii="Garamond" w:hAnsi="Garamond"/>
        </w:rPr>
      </w:pPr>
      <w:r>
        <w:rPr>
          <w:rFonts w:ascii="Garamond" w:hAnsi="Garamond"/>
        </w:rPr>
        <w:t>Developing Human Resources for Inclusive Business Models and Social Enterprises</w:t>
      </w:r>
    </w:p>
    <w:p w14:paraId="6A5EF287" w14:textId="77777777" w:rsidR="003B731C" w:rsidRDefault="003B731C" w:rsidP="00E11CBB">
      <w:pPr>
        <w:pStyle w:val="ListParagraph"/>
        <w:widowControl w:val="0"/>
        <w:numPr>
          <w:ilvl w:val="1"/>
          <w:numId w:val="2"/>
        </w:numPr>
        <w:autoSpaceDE w:val="0"/>
        <w:autoSpaceDN w:val="0"/>
        <w:adjustRightInd w:val="0"/>
        <w:spacing w:after="240"/>
        <w:rPr>
          <w:rFonts w:ascii="Garamond" w:hAnsi="Garamond"/>
        </w:rPr>
      </w:pPr>
      <w:r w:rsidRPr="003B731C">
        <w:rPr>
          <w:rFonts w:ascii="Garamond" w:hAnsi="Garamond"/>
        </w:rPr>
        <w:lastRenderedPageBreak/>
        <w:t>What are the implications of inclusive business philosophy for</w:t>
      </w:r>
      <w:r>
        <w:rPr>
          <w:rFonts w:ascii="Garamond" w:hAnsi="Garamond"/>
        </w:rPr>
        <w:t xml:space="preserve"> developing human resources?</w:t>
      </w:r>
    </w:p>
    <w:p w14:paraId="578B2312" w14:textId="77777777" w:rsidR="003B731C" w:rsidRDefault="003B731C" w:rsidP="00E11CBB">
      <w:pPr>
        <w:pStyle w:val="ListParagraph"/>
        <w:widowControl w:val="0"/>
        <w:numPr>
          <w:ilvl w:val="1"/>
          <w:numId w:val="2"/>
        </w:numPr>
        <w:autoSpaceDE w:val="0"/>
        <w:autoSpaceDN w:val="0"/>
        <w:adjustRightInd w:val="0"/>
        <w:spacing w:after="240"/>
        <w:rPr>
          <w:rFonts w:ascii="Garamond" w:hAnsi="Garamond"/>
        </w:rPr>
      </w:pPr>
      <w:r w:rsidRPr="003B731C">
        <w:rPr>
          <w:rFonts w:ascii="Garamond" w:hAnsi="Garamond"/>
        </w:rPr>
        <w:t>How can the concepts such as shared value and social impact be incorporated into busine</w:t>
      </w:r>
      <w:r>
        <w:rPr>
          <w:rFonts w:ascii="Garamond" w:hAnsi="Garamond"/>
        </w:rPr>
        <w:t>ss curriculum and education?</w:t>
      </w:r>
    </w:p>
    <w:p w14:paraId="0FCD5750" w14:textId="77777777" w:rsidR="003B731C" w:rsidRDefault="00E11CBB" w:rsidP="00E11CBB">
      <w:pPr>
        <w:pStyle w:val="ListParagraph"/>
        <w:widowControl w:val="0"/>
        <w:numPr>
          <w:ilvl w:val="1"/>
          <w:numId w:val="2"/>
        </w:numPr>
        <w:autoSpaceDE w:val="0"/>
        <w:autoSpaceDN w:val="0"/>
        <w:adjustRightInd w:val="0"/>
        <w:spacing w:after="240"/>
        <w:rPr>
          <w:rFonts w:ascii="Garamond" w:hAnsi="Garamond"/>
        </w:rPr>
      </w:pPr>
      <w:r>
        <w:rPr>
          <w:rFonts w:ascii="Garamond" w:hAnsi="Garamond"/>
        </w:rPr>
        <w:t xml:space="preserve">What are the challenges in developing </w:t>
      </w:r>
      <w:r w:rsidR="003B731C" w:rsidRPr="003B731C">
        <w:rPr>
          <w:rFonts w:ascii="Garamond" w:hAnsi="Garamond"/>
        </w:rPr>
        <w:t>next generations of managers equipped with competencies underpinned by such values?</w:t>
      </w:r>
    </w:p>
    <w:p w14:paraId="539B4F82" w14:textId="77777777" w:rsidR="003B731C" w:rsidRPr="003B731C" w:rsidRDefault="003B731C" w:rsidP="00E11CBB">
      <w:pPr>
        <w:pStyle w:val="ListParagraph"/>
        <w:widowControl w:val="0"/>
        <w:autoSpaceDE w:val="0"/>
        <w:autoSpaceDN w:val="0"/>
        <w:adjustRightInd w:val="0"/>
        <w:spacing w:after="240"/>
        <w:ind w:left="1440"/>
        <w:rPr>
          <w:rFonts w:ascii="Garamond" w:hAnsi="Garamond"/>
        </w:rPr>
      </w:pPr>
    </w:p>
    <w:p w14:paraId="084617F4" w14:textId="77777777" w:rsidR="00AB22DA" w:rsidRPr="00AB22DA" w:rsidRDefault="00AB22DA" w:rsidP="00E11CBB">
      <w:pPr>
        <w:pStyle w:val="ListParagraph"/>
        <w:widowControl w:val="0"/>
        <w:numPr>
          <w:ilvl w:val="0"/>
          <w:numId w:val="2"/>
        </w:numPr>
        <w:autoSpaceDE w:val="0"/>
        <w:autoSpaceDN w:val="0"/>
        <w:adjustRightInd w:val="0"/>
        <w:spacing w:after="240"/>
        <w:rPr>
          <w:rFonts w:ascii="Garamond" w:hAnsi="Garamond"/>
        </w:rPr>
      </w:pPr>
      <w:r>
        <w:rPr>
          <w:rFonts w:ascii="Garamond" w:hAnsi="Garamond"/>
        </w:rPr>
        <w:t>Corporation and Social Enterprise: Building an Inclusive Business Partnership</w:t>
      </w:r>
    </w:p>
    <w:p w14:paraId="0411AA6F" w14:textId="77777777" w:rsidR="00073E2A" w:rsidRDefault="00CE30BA" w:rsidP="00E11CBB">
      <w:pPr>
        <w:widowControl w:val="0"/>
        <w:autoSpaceDE w:val="0"/>
        <w:autoSpaceDN w:val="0"/>
        <w:adjustRightInd w:val="0"/>
        <w:spacing w:after="240"/>
        <w:rPr>
          <w:rFonts w:ascii="Garamond" w:hAnsi="Garamond"/>
        </w:rPr>
      </w:pPr>
      <w:r>
        <w:rPr>
          <w:rFonts w:ascii="Garamond" w:hAnsi="Garamond"/>
        </w:rPr>
        <w:t>T</w:t>
      </w:r>
      <w:r w:rsidR="00073E2A">
        <w:rPr>
          <w:rFonts w:ascii="Garamond" w:hAnsi="Garamond"/>
        </w:rPr>
        <w:t xml:space="preserve">his summit -which </w:t>
      </w:r>
      <w:r>
        <w:rPr>
          <w:rFonts w:ascii="Garamond" w:hAnsi="Garamond"/>
        </w:rPr>
        <w:t>is the first one held in Turkey focusing on “inclusive business”</w:t>
      </w:r>
      <w:r w:rsidR="00462A5F">
        <w:rPr>
          <w:rFonts w:ascii="Garamond" w:hAnsi="Garamond"/>
        </w:rPr>
        <w:t xml:space="preserve"> </w:t>
      </w:r>
      <w:bookmarkStart w:id="0" w:name="_GoBack"/>
      <w:bookmarkEnd w:id="0"/>
      <w:r>
        <w:rPr>
          <w:rFonts w:ascii="Garamond" w:hAnsi="Garamond"/>
        </w:rPr>
        <w:t xml:space="preserve"> -</w:t>
      </w:r>
      <w:r w:rsidR="00F93732">
        <w:rPr>
          <w:rFonts w:ascii="Garamond" w:hAnsi="Garamond"/>
        </w:rPr>
        <w:t xml:space="preserve"> </w:t>
      </w:r>
      <w:r>
        <w:rPr>
          <w:rFonts w:ascii="Garamond" w:hAnsi="Garamond"/>
        </w:rPr>
        <w:t xml:space="preserve">has </w:t>
      </w:r>
      <w:r w:rsidR="00462A5F">
        <w:rPr>
          <w:rFonts w:ascii="Garamond" w:hAnsi="Garamond"/>
        </w:rPr>
        <w:t xml:space="preserve">been recognized as </w:t>
      </w:r>
      <w:r w:rsidR="00073E2A">
        <w:rPr>
          <w:rFonts w:ascii="Garamond" w:hAnsi="Garamond"/>
        </w:rPr>
        <w:t xml:space="preserve">a major platform for </w:t>
      </w:r>
      <w:r w:rsidR="00BF27B9" w:rsidRPr="00E36540">
        <w:rPr>
          <w:rFonts w:ascii="Garamond" w:hAnsi="Garamond"/>
        </w:rPr>
        <w:t>bus</w:t>
      </w:r>
      <w:r w:rsidR="00E11CBB">
        <w:rPr>
          <w:rFonts w:ascii="Garamond" w:hAnsi="Garamond"/>
        </w:rPr>
        <w:t>iness</w:t>
      </w:r>
      <w:r w:rsidR="00F93732">
        <w:rPr>
          <w:rFonts w:ascii="Garamond" w:hAnsi="Garamond"/>
        </w:rPr>
        <w:t xml:space="preserve"> people and entrepreneurs</w:t>
      </w:r>
      <w:r w:rsidR="00E11CBB">
        <w:rPr>
          <w:rFonts w:ascii="Garamond" w:hAnsi="Garamond"/>
        </w:rPr>
        <w:t xml:space="preserve"> </w:t>
      </w:r>
      <w:r w:rsidR="00462A5F">
        <w:rPr>
          <w:rFonts w:ascii="Garamond" w:hAnsi="Garamond"/>
        </w:rPr>
        <w:t xml:space="preserve">coming </w:t>
      </w:r>
      <w:r w:rsidR="00E11CBB">
        <w:rPr>
          <w:rFonts w:ascii="Garamond" w:hAnsi="Garamond"/>
        </w:rPr>
        <w:t>together with non-profit organi</w:t>
      </w:r>
      <w:r w:rsidR="00F93732">
        <w:rPr>
          <w:rFonts w:ascii="Garamond" w:hAnsi="Garamond"/>
        </w:rPr>
        <w:t xml:space="preserve">zations and academia in order to collaborate </w:t>
      </w:r>
      <w:r w:rsidR="00E11CBB">
        <w:rPr>
          <w:rFonts w:ascii="Garamond" w:hAnsi="Garamond"/>
        </w:rPr>
        <w:t xml:space="preserve">and </w:t>
      </w:r>
      <w:proofErr w:type="spellStart"/>
      <w:r w:rsidR="00E11CBB">
        <w:rPr>
          <w:rFonts w:ascii="Garamond" w:hAnsi="Garamond"/>
        </w:rPr>
        <w:t>cocreate</w:t>
      </w:r>
      <w:proofErr w:type="spellEnd"/>
      <w:r w:rsidR="00E11CBB">
        <w:rPr>
          <w:rFonts w:ascii="Garamond" w:hAnsi="Garamond"/>
        </w:rPr>
        <w:t xml:space="preserve"> </w:t>
      </w:r>
      <w:r w:rsidR="00F93732">
        <w:rPr>
          <w:rFonts w:ascii="Garamond" w:hAnsi="Garamond"/>
        </w:rPr>
        <w:t xml:space="preserve">for raising awareness and engagement with and action for inclusive business. </w:t>
      </w:r>
      <w:r w:rsidR="00462A5F">
        <w:rPr>
          <w:rFonts w:ascii="Garamond" w:hAnsi="Garamond"/>
        </w:rPr>
        <w:t>This provided us the courage to organize the second summit in June 2018.</w:t>
      </w:r>
    </w:p>
    <w:p w14:paraId="34C4200B" w14:textId="77777777" w:rsidR="00BF27B9" w:rsidRDefault="00F93732" w:rsidP="00E11CBB">
      <w:pPr>
        <w:widowControl w:val="0"/>
        <w:autoSpaceDE w:val="0"/>
        <w:autoSpaceDN w:val="0"/>
        <w:adjustRightInd w:val="0"/>
        <w:spacing w:after="240"/>
        <w:rPr>
          <w:rFonts w:ascii="Garamond" w:hAnsi="Garamond"/>
        </w:rPr>
      </w:pPr>
      <w:r>
        <w:rPr>
          <w:rFonts w:ascii="Garamond" w:hAnsi="Garamond"/>
        </w:rPr>
        <w:t xml:space="preserve">In this stream, we will be sharing the ideas, outcomes, reflections generated at this summit. </w:t>
      </w:r>
      <w:r w:rsidR="00CE30BA">
        <w:rPr>
          <w:rFonts w:ascii="Garamond" w:hAnsi="Garamond"/>
        </w:rPr>
        <w:t xml:space="preserve">As </w:t>
      </w:r>
      <w:r w:rsidR="00BF27B9" w:rsidRPr="00E36540">
        <w:rPr>
          <w:rFonts w:ascii="Garamond" w:hAnsi="Garamond"/>
        </w:rPr>
        <w:t>BRM</w:t>
      </w:r>
      <w:r w:rsidR="00CE30BA">
        <w:rPr>
          <w:rFonts w:ascii="Garamond" w:hAnsi="Garamond"/>
        </w:rPr>
        <w:t xml:space="preserve">, we hope to have another collaborative environment to further our </w:t>
      </w:r>
      <w:r w:rsidR="00BF27B9" w:rsidRPr="00E36540">
        <w:rPr>
          <w:rFonts w:ascii="Garamond" w:hAnsi="Garamond"/>
        </w:rPr>
        <w:t xml:space="preserve">will </w:t>
      </w:r>
      <w:r w:rsidR="00CE30BA">
        <w:rPr>
          <w:rFonts w:ascii="Garamond" w:hAnsi="Garamond"/>
        </w:rPr>
        <w:t xml:space="preserve">to </w:t>
      </w:r>
      <w:r w:rsidR="00BF27B9" w:rsidRPr="00E36540">
        <w:rPr>
          <w:rFonts w:ascii="Garamond" w:hAnsi="Garamond"/>
        </w:rPr>
        <w:t xml:space="preserve">act as a catalyst on the road ahead. </w:t>
      </w:r>
    </w:p>
    <w:p w14:paraId="630E16EB" w14:textId="77777777" w:rsidR="004028E5" w:rsidRDefault="004028E5" w:rsidP="00E11CBB">
      <w:pPr>
        <w:widowControl w:val="0"/>
        <w:autoSpaceDE w:val="0"/>
        <w:autoSpaceDN w:val="0"/>
        <w:adjustRightInd w:val="0"/>
        <w:spacing w:after="240"/>
        <w:rPr>
          <w:rFonts w:ascii="Garamond" w:hAnsi="Garamond"/>
        </w:rPr>
      </w:pPr>
    </w:p>
    <w:p w14:paraId="2E9215CE" w14:textId="77777777" w:rsidR="004028E5" w:rsidRDefault="004028E5" w:rsidP="00E11CBB">
      <w:pPr>
        <w:widowControl w:val="0"/>
        <w:autoSpaceDE w:val="0"/>
        <w:autoSpaceDN w:val="0"/>
        <w:adjustRightInd w:val="0"/>
        <w:spacing w:after="240"/>
        <w:rPr>
          <w:rFonts w:ascii="Garamond" w:hAnsi="Garamond"/>
        </w:rPr>
      </w:pPr>
      <w:r w:rsidRPr="004028E5">
        <w:rPr>
          <w:rFonts w:ascii="Garamond" w:hAnsi="Garamond"/>
        </w:rPr>
        <w:t>Reference</w:t>
      </w:r>
      <w:r>
        <w:rPr>
          <w:rFonts w:ascii="Garamond" w:hAnsi="Garamond"/>
        </w:rPr>
        <w:t>s</w:t>
      </w:r>
      <w:r w:rsidRPr="004028E5">
        <w:rPr>
          <w:rFonts w:ascii="Garamond" w:hAnsi="Garamond"/>
        </w:rPr>
        <w:t>:</w:t>
      </w:r>
    </w:p>
    <w:p w14:paraId="355B50E9" w14:textId="77777777" w:rsidR="004028E5" w:rsidRPr="00E36540" w:rsidRDefault="00073E2A" w:rsidP="00E11CBB">
      <w:pPr>
        <w:widowControl w:val="0"/>
        <w:autoSpaceDE w:val="0"/>
        <w:autoSpaceDN w:val="0"/>
        <w:adjustRightInd w:val="0"/>
        <w:spacing w:after="240"/>
        <w:rPr>
          <w:rFonts w:ascii="Garamond" w:hAnsi="Garamond"/>
        </w:rPr>
      </w:pPr>
      <w:r>
        <w:rPr>
          <w:rFonts w:ascii="Garamond" w:hAnsi="Garamond"/>
        </w:rPr>
        <w:t>Porter, M.</w:t>
      </w:r>
      <w:r w:rsidR="004028E5" w:rsidRPr="00E36540">
        <w:rPr>
          <w:rFonts w:ascii="Garamond" w:hAnsi="Garamond"/>
        </w:rPr>
        <w:t xml:space="preserve"> </w:t>
      </w:r>
      <w:r>
        <w:rPr>
          <w:rFonts w:ascii="Garamond" w:hAnsi="Garamond"/>
        </w:rPr>
        <w:t xml:space="preserve">&amp; Kramer, </w:t>
      </w:r>
      <w:proofErr w:type="gramStart"/>
      <w:r>
        <w:rPr>
          <w:rFonts w:ascii="Garamond" w:hAnsi="Garamond"/>
        </w:rPr>
        <w:t>M. R.</w:t>
      </w:r>
      <w:proofErr w:type="gramEnd"/>
      <w:r>
        <w:rPr>
          <w:rFonts w:ascii="Garamond" w:hAnsi="Garamond"/>
        </w:rPr>
        <w:t xml:space="preserve"> (Jan-Feb 2011) </w:t>
      </w:r>
      <w:r w:rsidR="004028E5" w:rsidRPr="00E36540">
        <w:rPr>
          <w:rFonts w:ascii="Garamond" w:hAnsi="Garamond"/>
        </w:rPr>
        <w:t>Creating Shared Value: How to Reinvent Capitalism and Unleash a Wave of Innovation and Growth</w:t>
      </w:r>
      <w:r>
        <w:rPr>
          <w:rFonts w:ascii="Garamond" w:hAnsi="Garamond"/>
        </w:rPr>
        <w:t xml:space="preserve"> </w:t>
      </w:r>
      <w:r>
        <w:rPr>
          <w:rFonts w:ascii="Garamond" w:hAnsi="Garamond"/>
          <w:i/>
        </w:rPr>
        <w:t>Harvard Business R</w:t>
      </w:r>
      <w:r w:rsidRPr="00073E2A">
        <w:rPr>
          <w:rFonts w:ascii="Garamond" w:hAnsi="Garamond"/>
          <w:i/>
        </w:rPr>
        <w:t>eview</w:t>
      </w:r>
    </w:p>
    <w:p w14:paraId="0B3BC2A7" w14:textId="77777777" w:rsidR="00076E26" w:rsidRPr="00E36540" w:rsidRDefault="00076E26" w:rsidP="00E11CBB">
      <w:pPr>
        <w:widowControl w:val="0"/>
        <w:autoSpaceDE w:val="0"/>
        <w:autoSpaceDN w:val="0"/>
        <w:adjustRightInd w:val="0"/>
        <w:spacing w:after="240"/>
        <w:rPr>
          <w:rFonts w:ascii="Garamond" w:hAnsi="Garamond"/>
        </w:rPr>
      </w:pPr>
    </w:p>
    <w:sectPr w:rsidR="00076E26" w:rsidRPr="00E36540" w:rsidSect="00BF27B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F73445"/>
    <w:multiLevelType w:val="hybridMultilevel"/>
    <w:tmpl w:val="D39EEC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7B9"/>
    <w:rsid w:val="000610BC"/>
    <w:rsid w:val="00073E2A"/>
    <w:rsid w:val="00076E26"/>
    <w:rsid w:val="003B731C"/>
    <w:rsid w:val="004028E5"/>
    <w:rsid w:val="00462A5F"/>
    <w:rsid w:val="004B0CA6"/>
    <w:rsid w:val="00610000"/>
    <w:rsid w:val="006A638E"/>
    <w:rsid w:val="009D03D7"/>
    <w:rsid w:val="00AB22DA"/>
    <w:rsid w:val="00AC3D68"/>
    <w:rsid w:val="00BF27B9"/>
    <w:rsid w:val="00CE30BA"/>
    <w:rsid w:val="00DB10BD"/>
    <w:rsid w:val="00E11CBB"/>
    <w:rsid w:val="00E36540"/>
    <w:rsid w:val="00F93732"/>
    <w:rsid w:val="00FA6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BB7C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401997144652199088gmail-m6398459129798986756gmail-msolistparagraph">
    <w:name w:val="m_-8401997144652199088gmail-m_6398459129798986756gmail-msolistparagraph"/>
    <w:basedOn w:val="Normal"/>
    <w:rsid w:val="00BF27B9"/>
    <w:pPr>
      <w:spacing w:before="100" w:beforeAutospacing="1" w:after="100" w:afterAutospacing="1"/>
    </w:pPr>
    <w:rPr>
      <w:rFonts w:ascii="Times" w:hAnsi="Times"/>
      <w:sz w:val="20"/>
      <w:szCs w:val="20"/>
    </w:rPr>
  </w:style>
  <w:style w:type="paragraph" w:styleId="ListParagraph">
    <w:name w:val="List Paragraph"/>
    <w:basedOn w:val="Normal"/>
    <w:uiPriority w:val="34"/>
    <w:qFormat/>
    <w:rsid w:val="006A638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401997144652199088gmail-m6398459129798986756gmail-msolistparagraph">
    <w:name w:val="m_-8401997144652199088gmail-m_6398459129798986756gmail-msolistparagraph"/>
    <w:basedOn w:val="Normal"/>
    <w:rsid w:val="00BF27B9"/>
    <w:pPr>
      <w:spacing w:before="100" w:beforeAutospacing="1" w:after="100" w:afterAutospacing="1"/>
    </w:pPr>
    <w:rPr>
      <w:rFonts w:ascii="Times" w:hAnsi="Times"/>
      <w:sz w:val="20"/>
      <w:szCs w:val="20"/>
    </w:rPr>
  </w:style>
  <w:style w:type="paragraph" w:styleId="ListParagraph">
    <w:name w:val="List Paragraph"/>
    <w:basedOn w:val="Normal"/>
    <w:uiPriority w:val="34"/>
    <w:qFormat/>
    <w:rsid w:val="006A63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365461">
      <w:bodyDiv w:val="1"/>
      <w:marLeft w:val="0"/>
      <w:marRight w:val="0"/>
      <w:marTop w:val="0"/>
      <w:marBottom w:val="0"/>
      <w:divBdr>
        <w:top w:val="none" w:sz="0" w:space="0" w:color="auto"/>
        <w:left w:val="none" w:sz="0" w:space="0" w:color="auto"/>
        <w:bottom w:val="none" w:sz="0" w:space="0" w:color="auto"/>
        <w:right w:val="none" w:sz="0" w:space="0" w:color="auto"/>
      </w:divBdr>
      <w:divsChild>
        <w:div w:id="35158670">
          <w:marLeft w:val="0"/>
          <w:marRight w:val="0"/>
          <w:marTop w:val="0"/>
          <w:marBottom w:val="0"/>
          <w:divBdr>
            <w:top w:val="none" w:sz="0" w:space="0" w:color="auto"/>
            <w:left w:val="none" w:sz="0" w:space="0" w:color="auto"/>
            <w:bottom w:val="none" w:sz="0" w:space="0" w:color="auto"/>
            <w:right w:val="none" w:sz="0" w:space="0" w:color="auto"/>
          </w:divBdr>
        </w:div>
        <w:div w:id="1412124530">
          <w:marLeft w:val="0"/>
          <w:marRight w:val="0"/>
          <w:marTop w:val="0"/>
          <w:marBottom w:val="0"/>
          <w:divBdr>
            <w:top w:val="none" w:sz="0" w:space="0" w:color="auto"/>
            <w:left w:val="none" w:sz="0" w:space="0" w:color="auto"/>
            <w:bottom w:val="none" w:sz="0" w:space="0" w:color="auto"/>
            <w:right w:val="none" w:sz="0" w:space="0" w:color="auto"/>
          </w:divBdr>
        </w:div>
        <w:div w:id="1922444571">
          <w:marLeft w:val="0"/>
          <w:marRight w:val="0"/>
          <w:marTop w:val="0"/>
          <w:marBottom w:val="0"/>
          <w:divBdr>
            <w:top w:val="none" w:sz="0" w:space="0" w:color="auto"/>
            <w:left w:val="none" w:sz="0" w:space="0" w:color="auto"/>
            <w:bottom w:val="none" w:sz="0" w:space="0" w:color="auto"/>
            <w:right w:val="none" w:sz="0" w:space="0" w:color="auto"/>
          </w:divBdr>
        </w:div>
        <w:div w:id="2055038376">
          <w:marLeft w:val="0"/>
          <w:marRight w:val="0"/>
          <w:marTop w:val="0"/>
          <w:marBottom w:val="0"/>
          <w:divBdr>
            <w:top w:val="none" w:sz="0" w:space="0" w:color="auto"/>
            <w:left w:val="none" w:sz="0" w:space="0" w:color="auto"/>
            <w:bottom w:val="none" w:sz="0" w:space="0" w:color="auto"/>
            <w:right w:val="none" w:sz="0" w:space="0" w:color="auto"/>
          </w:divBdr>
        </w:div>
        <w:div w:id="111245889">
          <w:marLeft w:val="0"/>
          <w:marRight w:val="0"/>
          <w:marTop w:val="0"/>
          <w:marBottom w:val="0"/>
          <w:divBdr>
            <w:top w:val="none" w:sz="0" w:space="0" w:color="auto"/>
            <w:left w:val="none" w:sz="0" w:space="0" w:color="auto"/>
            <w:bottom w:val="none" w:sz="0" w:space="0" w:color="auto"/>
            <w:right w:val="none" w:sz="0" w:space="0" w:color="auto"/>
          </w:divBdr>
        </w:div>
        <w:div w:id="786000298">
          <w:marLeft w:val="0"/>
          <w:marRight w:val="0"/>
          <w:marTop w:val="0"/>
          <w:marBottom w:val="0"/>
          <w:divBdr>
            <w:top w:val="none" w:sz="0" w:space="0" w:color="auto"/>
            <w:left w:val="none" w:sz="0" w:space="0" w:color="auto"/>
            <w:bottom w:val="none" w:sz="0" w:space="0" w:color="auto"/>
            <w:right w:val="none" w:sz="0" w:space="0" w:color="auto"/>
          </w:divBdr>
        </w:div>
        <w:div w:id="926227457">
          <w:marLeft w:val="0"/>
          <w:marRight w:val="0"/>
          <w:marTop w:val="0"/>
          <w:marBottom w:val="0"/>
          <w:divBdr>
            <w:top w:val="none" w:sz="0" w:space="0" w:color="auto"/>
            <w:left w:val="none" w:sz="0" w:space="0" w:color="auto"/>
            <w:bottom w:val="none" w:sz="0" w:space="0" w:color="auto"/>
            <w:right w:val="none" w:sz="0" w:space="0" w:color="auto"/>
          </w:divBdr>
        </w:div>
        <w:div w:id="1880316759">
          <w:marLeft w:val="0"/>
          <w:marRight w:val="0"/>
          <w:marTop w:val="0"/>
          <w:marBottom w:val="0"/>
          <w:divBdr>
            <w:top w:val="none" w:sz="0" w:space="0" w:color="auto"/>
            <w:left w:val="none" w:sz="0" w:space="0" w:color="auto"/>
            <w:bottom w:val="none" w:sz="0" w:space="0" w:color="auto"/>
            <w:right w:val="none" w:sz="0" w:space="0" w:color="auto"/>
          </w:divBdr>
        </w:div>
        <w:div w:id="1087459037">
          <w:marLeft w:val="0"/>
          <w:marRight w:val="0"/>
          <w:marTop w:val="0"/>
          <w:marBottom w:val="0"/>
          <w:divBdr>
            <w:top w:val="none" w:sz="0" w:space="0" w:color="auto"/>
            <w:left w:val="none" w:sz="0" w:space="0" w:color="auto"/>
            <w:bottom w:val="none" w:sz="0" w:space="0" w:color="auto"/>
            <w:right w:val="none" w:sz="0" w:space="0" w:color="auto"/>
          </w:divBdr>
        </w:div>
        <w:div w:id="55334975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617</Words>
  <Characters>3518</Characters>
  <Application>Microsoft Macintosh Word</Application>
  <DocSecurity>0</DocSecurity>
  <Lines>29</Lines>
  <Paragraphs>8</Paragraphs>
  <ScaleCrop>false</ScaleCrop>
  <Company/>
  <LinksUpToDate>false</LinksUpToDate>
  <CharactersWithSpaces>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ELIF</dc:creator>
  <cp:keywords/>
  <dc:description/>
  <cp:lastModifiedBy>ELIF</cp:lastModifiedBy>
  <cp:revision>2</cp:revision>
  <dcterms:created xsi:type="dcterms:W3CDTF">2017-05-21T11:10:00Z</dcterms:created>
  <dcterms:modified xsi:type="dcterms:W3CDTF">2017-05-21T15:26:00Z</dcterms:modified>
</cp:coreProperties>
</file>